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8622A" w14:textId="77777777" w:rsidR="004B3F78" w:rsidRDefault="00E27705" w:rsidP="004B3F78">
      <w:pPr>
        <w:pStyle w:val="a6"/>
        <w:spacing w:line="360" w:lineRule="auto"/>
      </w:pPr>
      <w:r>
        <w:rPr>
          <w:noProof/>
        </w:rPr>
        <w:pict w14:anchorId="6497F1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33.75pt;height:42pt;visibility:visible">
            <v:imagedata r:id="rId4" o:title="Безымянный"/>
          </v:shape>
        </w:pict>
      </w:r>
    </w:p>
    <w:p w14:paraId="267AB49C" w14:textId="77777777" w:rsidR="004B3F78" w:rsidRDefault="004B3F78" w:rsidP="004B3F78">
      <w:pPr>
        <w:pStyle w:val="a6"/>
        <w:spacing w:line="360" w:lineRule="auto"/>
      </w:pPr>
      <w:r w:rsidRPr="0027398C">
        <w:t>РОССИЙСКАЯ ФЕДЕРАЦИЯ</w:t>
      </w:r>
    </w:p>
    <w:p w14:paraId="4C6F85DC" w14:textId="77777777" w:rsidR="004B3F78" w:rsidRPr="0027398C" w:rsidRDefault="004B3F78" w:rsidP="004B3F78">
      <w:pPr>
        <w:pStyle w:val="a6"/>
      </w:pPr>
      <w:r>
        <w:t>АМУРСКАЯ ОБЛАСТЬ</w:t>
      </w:r>
    </w:p>
    <w:p w14:paraId="6D6F23CF" w14:textId="77777777" w:rsidR="004B3F78" w:rsidRPr="0027398C" w:rsidRDefault="004B3F78" w:rsidP="004B3F78">
      <w:pPr>
        <w:jc w:val="center"/>
        <w:rPr>
          <w:b/>
          <w:sz w:val="22"/>
          <w:szCs w:val="22"/>
        </w:rPr>
      </w:pPr>
      <w:r w:rsidRPr="0027398C">
        <w:rPr>
          <w:b/>
          <w:sz w:val="22"/>
          <w:szCs w:val="22"/>
        </w:rPr>
        <w:t>СОВЕТ НАРОДНЫХ ДЕПУТАТОВ ЗАВИТИНСКОГО МУНИЦИПАЛЬНОГО ОКРУГА</w:t>
      </w:r>
    </w:p>
    <w:p w14:paraId="5BBDA2B3" w14:textId="77777777" w:rsidR="004B3F78" w:rsidRPr="005D07C9" w:rsidRDefault="004B3F78" w:rsidP="004B3F78">
      <w:pPr>
        <w:jc w:val="center"/>
        <w:rPr>
          <w:b/>
          <w:bCs/>
          <w:sz w:val="20"/>
          <w:szCs w:val="20"/>
        </w:rPr>
      </w:pPr>
      <w:r w:rsidRPr="005D07C9">
        <w:rPr>
          <w:b/>
          <w:bCs/>
          <w:sz w:val="20"/>
          <w:szCs w:val="20"/>
        </w:rPr>
        <w:t xml:space="preserve"> (первый созыв)</w:t>
      </w:r>
    </w:p>
    <w:p w14:paraId="15179974" w14:textId="77777777" w:rsidR="004B3F78" w:rsidRPr="005D07C9" w:rsidRDefault="004B3F78" w:rsidP="004B3F78">
      <w:pPr>
        <w:pStyle w:val="a6"/>
        <w:tabs>
          <w:tab w:val="left" w:pos="4820"/>
        </w:tabs>
      </w:pPr>
    </w:p>
    <w:p w14:paraId="4566A43F" w14:textId="77777777" w:rsidR="004B3F78" w:rsidRDefault="004B3F78" w:rsidP="004B3F78">
      <w:pPr>
        <w:rPr>
          <w:sz w:val="22"/>
        </w:rPr>
      </w:pPr>
    </w:p>
    <w:p w14:paraId="0DB7EC11" w14:textId="77777777" w:rsidR="004B3F78" w:rsidRDefault="004B3F78" w:rsidP="004B3F78">
      <w:pPr>
        <w:rPr>
          <w:sz w:val="22"/>
        </w:rPr>
      </w:pPr>
    </w:p>
    <w:p w14:paraId="63E80038" w14:textId="77777777" w:rsidR="004B3F78" w:rsidRPr="008E2A59" w:rsidRDefault="004B3F78" w:rsidP="004B3F78">
      <w:pPr>
        <w:pStyle w:val="1"/>
        <w:rPr>
          <w:sz w:val="32"/>
          <w:szCs w:val="32"/>
        </w:rPr>
      </w:pPr>
      <w:r w:rsidRPr="008E2A59">
        <w:rPr>
          <w:sz w:val="32"/>
          <w:szCs w:val="32"/>
        </w:rPr>
        <w:t>Р Е Ш Е Н И Е</w:t>
      </w:r>
    </w:p>
    <w:p w14:paraId="565D5F73" w14:textId="77777777" w:rsidR="004B3F78" w:rsidRDefault="004B3F78" w:rsidP="004B3F78">
      <w:pPr>
        <w:jc w:val="center"/>
        <w:rPr>
          <w:sz w:val="28"/>
        </w:rPr>
      </w:pPr>
    </w:p>
    <w:p w14:paraId="5723A953" w14:textId="7BE0D14D" w:rsidR="004B3F78" w:rsidRPr="00AD6C4B" w:rsidRDefault="00404833" w:rsidP="004B3F78">
      <w:pPr>
        <w:jc w:val="both"/>
        <w:rPr>
          <w:sz w:val="28"/>
        </w:rPr>
      </w:pPr>
      <w:r>
        <w:rPr>
          <w:sz w:val="28"/>
        </w:rPr>
        <w:t>15</w:t>
      </w:r>
      <w:r w:rsidR="004B3F78" w:rsidRPr="00C36710">
        <w:rPr>
          <w:sz w:val="28"/>
        </w:rPr>
        <w:t>.</w:t>
      </w:r>
      <w:r w:rsidR="004B3F78">
        <w:rPr>
          <w:sz w:val="28"/>
        </w:rPr>
        <w:t>0</w:t>
      </w:r>
      <w:r>
        <w:rPr>
          <w:sz w:val="28"/>
        </w:rPr>
        <w:t>2</w:t>
      </w:r>
      <w:r w:rsidR="004B3F78" w:rsidRPr="00C36710">
        <w:rPr>
          <w:sz w:val="28"/>
        </w:rPr>
        <w:t>.20</w:t>
      </w:r>
      <w:r w:rsidR="004B3F78">
        <w:rPr>
          <w:sz w:val="28"/>
        </w:rPr>
        <w:t>2</w:t>
      </w:r>
      <w:r w:rsidR="00006441">
        <w:rPr>
          <w:sz w:val="28"/>
        </w:rPr>
        <w:t>3</w:t>
      </w:r>
      <w:r w:rsidR="004B3F78" w:rsidRPr="00C36710">
        <w:rPr>
          <w:sz w:val="28"/>
        </w:rPr>
        <w:t xml:space="preserve"> </w:t>
      </w:r>
      <w:r w:rsidR="004B3F78" w:rsidRPr="00AD6C4B">
        <w:rPr>
          <w:sz w:val="28"/>
        </w:rPr>
        <w:t xml:space="preserve">                                                                                               </w:t>
      </w:r>
      <w:r w:rsidR="00083DA8">
        <w:rPr>
          <w:sz w:val="28"/>
        </w:rPr>
        <w:t xml:space="preserve"> </w:t>
      </w:r>
      <w:r w:rsidR="004B3F78" w:rsidRPr="00AD6C4B">
        <w:rPr>
          <w:sz w:val="28"/>
        </w:rPr>
        <w:t xml:space="preserve"> </w:t>
      </w:r>
      <w:r w:rsidR="004D3F29" w:rsidRPr="00AD6C4B">
        <w:rPr>
          <w:sz w:val="28"/>
        </w:rPr>
        <w:t xml:space="preserve">№ </w:t>
      </w:r>
      <w:r w:rsidR="00083DA8">
        <w:rPr>
          <w:sz w:val="28"/>
        </w:rPr>
        <w:t>262/18</w:t>
      </w:r>
    </w:p>
    <w:p w14:paraId="0E23BA3C" w14:textId="77777777" w:rsidR="004B3F78" w:rsidRPr="00C36710" w:rsidRDefault="004B3F78" w:rsidP="004B3F78">
      <w:pPr>
        <w:jc w:val="center"/>
        <w:rPr>
          <w:sz w:val="22"/>
          <w:szCs w:val="22"/>
        </w:rPr>
      </w:pPr>
      <w:r w:rsidRPr="00C36710">
        <w:rPr>
          <w:sz w:val="22"/>
          <w:szCs w:val="22"/>
        </w:rPr>
        <w:t>г. Завитинск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4B3F78" w:rsidRPr="00745CB2" w14:paraId="6ACE83E7" w14:textId="77777777" w:rsidTr="00381D9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0BAC448D" w14:textId="77777777" w:rsidR="004B3F78" w:rsidRPr="00745CB2" w:rsidRDefault="004B3F78" w:rsidP="00381D97">
            <w:pPr>
              <w:rPr>
                <w:sz w:val="28"/>
                <w:szCs w:val="28"/>
              </w:rPr>
            </w:pPr>
          </w:p>
        </w:tc>
      </w:tr>
    </w:tbl>
    <w:p w14:paraId="322C9DFA" w14:textId="77777777" w:rsidR="00404833" w:rsidRDefault="00404833" w:rsidP="00AB5BB6">
      <w:pPr>
        <w:jc w:val="both"/>
        <w:rPr>
          <w:sz w:val="28"/>
          <w:szCs w:val="28"/>
        </w:rPr>
      </w:pPr>
      <w:r w:rsidRPr="00404833">
        <w:rPr>
          <w:sz w:val="28"/>
          <w:szCs w:val="28"/>
        </w:rPr>
        <w:t>О расходовании средств резервного</w:t>
      </w:r>
    </w:p>
    <w:p w14:paraId="1C7A2990" w14:textId="74B545A7" w:rsidR="00404833" w:rsidRPr="00404833" w:rsidRDefault="00404833" w:rsidP="00AB5BB6">
      <w:pPr>
        <w:jc w:val="both"/>
        <w:rPr>
          <w:sz w:val="28"/>
          <w:szCs w:val="28"/>
        </w:rPr>
      </w:pPr>
      <w:r w:rsidRPr="00404833">
        <w:rPr>
          <w:sz w:val="28"/>
          <w:szCs w:val="28"/>
        </w:rPr>
        <w:t>фонда за 2022 год</w:t>
      </w:r>
    </w:p>
    <w:p w14:paraId="263EB8CB" w14:textId="50B72102" w:rsidR="0069154D" w:rsidRPr="00AA55C0" w:rsidRDefault="0069154D" w:rsidP="00AB5BB6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 </w:t>
      </w:r>
    </w:p>
    <w:p w14:paraId="4F43FA25" w14:textId="50A9DE20" w:rsidR="0069154D" w:rsidRPr="00404833" w:rsidRDefault="0069154D" w:rsidP="005D07C9">
      <w:pPr>
        <w:jc w:val="both"/>
        <w:rPr>
          <w:sz w:val="28"/>
          <w:szCs w:val="28"/>
        </w:rPr>
      </w:pPr>
      <w:r w:rsidRPr="00AA55C0">
        <w:rPr>
          <w:sz w:val="28"/>
          <w:szCs w:val="28"/>
        </w:rPr>
        <w:t xml:space="preserve">       </w:t>
      </w:r>
      <w:r w:rsidRPr="00404833">
        <w:rPr>
          <w:sz w:val="28"/>
          <w:szCs w:val="28"/>
        </w:rPr>
        <w:t xml:space="preserve">Заслушав информацию </w:t>
      </w:r>
      <w:r w:rsidR="00404833" w:rsidRPr="00404833">
        <w:rPr>
          <w:sz w:val="28"/>
          <w:szCs w:val="28"/>
        </w:rPr>
        <w:t xml:space="preserve">первого заместителя главы администрации </w:t>
      </w:r>
      <w:r w:rsidR="00404833">
        <w:rPr>
          <w:sz w:val="28"/>
          <w:szCs w:val="28"/>
        </w:rPr>
        <w:t>Завитинского муниципального округа</w:t>
      </w:r>
      <w:r w:rsidR="005D07C9" w:rsidRPr="00404833">
        <w:rPr>
          <w:sz w:val="28"/>
          <w:szCs w:val="28"/>
        </w:rPr>
        <w:t xml:space="preserve"> </w:t>
      </w:r>
      <w:r w:rsidR="00404833" w:rsidRPr="00404833">
        <w:rPr>
          <w:sz w:val="28"/>
          <w:szCs w:val="28"/>
        </w:rPr>
        <w:t xml:space="preserve">А.Н.Мацкана </w:t>
      </w:r>
      <w:r w:rsidRPr="00404833">
        <w:rPr>
          <w:sz w:val="28"/>
          <w:szCs w:val="28"/>
        </w:rPr>
        <w:t>«</w:t>
      </w:r>
      <w:r w:rsidR="00404833" w:rsidRPr="00404833">
        <w:rPr>
          <w:sz w:val="28"/>
          <w:szCs w:val="28"/>
        </w:rPr>
        <w:t>О расходовании средств резервного</w:t>
      </w:r>
      <w:r w:rsidR="00404833">
        <w:rPr>
          <w:sz w:val="28"/>
          <w:szCs w:val="28"/>
        </w:rPr>
        <w:t xml:space="preserve"> </w:t>
      </w:r>
      <w:r w:rsidR="00404833" w:rsidRPr="00404833">
        <w:rPr>
          <w:sz w:val="28"/>
          <w:szCs w:val="28"/>
        </w:rPr>
        <w:t>фонда за 2022 год</w:t>
      </w:r>
      <w:r w:rsidRPr="00404833">
        <w:rPr>
          <w:sz w:val="28"/>
          <w:szCs w:val="28"/>
        </w:rPr>
        <w:t>», Совет народных депутатов</w:t>
      </w:r>
      <w:r w:rsidR="004B3F78" w:rsidRPr="00404833">
        <w:rPr>
          <w:sz w:val="28"/>
          <w:szCs w:val="28"/>
        </w:rPr>
        <w:t xml:space="preserve"> Завитинского муниципального округа</w:t>
      </w:r>
    </w:p>
    <w:p w14:paraId="7DE03255" w14:textId="77777777" w:rsidR="0069154D" w:rsidRPr="00404833" w:rsidRDefault="0069154D" w:rsidP="005D07C9">
      <w:pPr>
        <w:rPr>
          <w:b/>
          <w:bCs/>
          <w:sz w:val="28"/>
          <w:szCs w:val="28"/>
        </w:rPr>
      </w:pPr>
      <w:r w:rsidRPr="00404833">
        <w:rPr>
          <w:b/>
          <w:bCs/>
          <w:sz w:val="28"/>
          <w:szCs w:val="28"/>
        </w:rPr>
        <w:t>р е ш и л:</w:t>
      </w:r>
    </w:p>
    <w:p w14:paraId="1CF7DF5E" w14:textId="024DA717" w:rsidR="0069154D" w:rsidRPr="00563203" w:rsidRDefault="00404833" w:rsidP="00404833">
      <w:pPr>
        <w:jc w:val="both"/>
        <w:rPr>
          <w:sz w:val="28"/>
          <w:szCs w:val="28"/>
        </w:rPr>
      </w:pPr>
      <w:r w:rsidRPr="00563203">
        <w:rPr>
          <w:sz w:val="28"/>
          <w:szCs w:val="28"/>
        </w:rPr>
        <w:t xml:space="preserve">      </w:t>
      </w:r>
      <w:r w:rsidR="0069154D" w:rsidRPr="00563203">
        <w:rPr>
          <w:sz w:val="28"/>
          <w:szCs w:val="28"/>
        </w:rPr>
        <w:t xml:space="preserve">  1.Принять к сведению информацию «</w:t>
      </w:r>
      <w:r w:rsidRPr="00563203">
        <w:rPr>
          <w:sz w:val="28"/>
          <w:szCs w:val="28"/>
        </w:rPr>
        <w:t>О расходовании средств резервного</w:t>
      </w:r>
      <w:r w:rsidR="0080347F">
        <w:rPr>
          <w:sz w:val="28"/>
          <w:szCs w:val="28"/>
        </w:rPr>
        <w:t xml:space="preserve"> </w:t>
      </w:r>
      <w:r w:rsidRPr="00563203">
        <w:rPr>
          <w:sz w:val="28"/>
          <w:szCs w:val="28"/>
        </w:rPr>
        <w:t>фонда за 2022 год</w:t>
      </w:r>
      <w:r w:rsidR="0069154D" w:rsidRPr="00563203">
        <w:rPr>
          <w:sz w:val="28"/>
          <w:szCs w:val="28"/>
        </w:rPr>
        <w:t>» (прилагается).</w:t>
      </w:r>
    </w:p>
    <w:p w14:paraId="4E2CE10F" w14:textId="38842274" w:rsidR="00D2327A" w:rsidRPr="00563203" w:rsidRDefault="00D2327A" w:rsidP="00404833">
      <w:pPr>
        <w:jc w:val="both"/>
        <w:rPr>
          <w:sz w:val="28"/>
          <w:szCs w:val="28"/>
        </w:rPr>
      </w:pPr>
      <w:r w:rsidRPr="00563203">
        <w:rPr>
          <w:sz w:val="28"/>
          <w:szCs w:val="28"/>
        </w:rPr>
        <w:t xml:space="preserve">        2.</w:t>
      </w:r>
      <w:r w:rsidR="00E27705" w:rsidRPr="00563203">
        <w:rPr>
          <w:sz w:val="28"/>
          <w:szCs w:val="28"/>
        </w:rPr>
        <w:t xml:space="preserve">Поручить </w:t>
      </w:r>
      <w:r w:rsidR="00E27705" w:rsidRPr="00563203">
        <w:rPr>
          <w:sz w:val="28"/>
          <w:szCs w:val="28"/>
        </w:rPr>
        <w:t>Контрольно-счетному органу Завитинского муниципального округа дать заключение</w:t>
      </w:r>
      <w:r w:rsidR="006F2625">
        <w:rPr>
          <w:sz w:val="28"/>
          <w:szCs w:val="28"/>
        </w:rPr>
        <w:t xml:space="preserve"> на информацию «О</w:t>
      </w:r>
      <w:r w:rsidR="00E27705" w:rsidRPr="00563203">
        <w:rPr>
          <w:sz w:val="28"/>
          <w:szCs w:val="28"/>
        </w:rPr>
        <w:t xml:space="preserve"> расходовании средств резервного фонда за 2022 год</w:t>
      </w:r>
      <w:r w:rsidR="006F2625">
        <w:rPr>
          <w:sz w:val="28"/>
          <w:szCs w:val="28"/>
        </w:rPr>
        <w:t>».</w:t>
      </w:r>
      <w:bookmarkStart w:id="0" w:name="_GoBack"/>
      <w:bookmarkEnd w:id="0"/>
    </w:p>
    <w:p w14:paraId="0D69E2A1" w14:textId="2EEE69D9" w:rsidR="0069154D" w:rsidRPr="00563203" w:rsidRDefault="00404833" w:rsidP="004B3F78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 w:rsidRPr="00563203">
        <w:rPr>
          <w:sz w:val="28"/>
          <w:szCs w:val="28"/>
        </w:rPr>
        <w:t xml:space="preserve"> </w:t>
      </w:r>
      <w:r w:rsidR="0069154D" w:rsidRPr="00563203">
        <w:rPr>
          <w:sz w:val="28"/>
          <w:szCs w:val="28"/>
        </w:rPr>
        <w:t xml:space="preserve">  </w:t>
      </w:r>
      <w:r w:rsidR="003A1228" w:rsidRPr="00563203">
        <w:rPr>
          <w:sz w:val="28"/>
          <w:szCs w:val="28"/>
        </w:rPr>
        <w:t>3</w:t>
      </w:r>
      <w:r w:rsidR="0069154D" w:rsidRPr="00563203">
        <w:rPr>
          <w:sz w:val="28"/>
          <w:szCs w:val="28"/>
        </w:rPr>
        <w:t>. Настоящее решение вступает в силу со дня его подписания.</w:t>
      </w:r>
    </w:p>
    <w:p w14:paraId="3F208294" w14:textId="77777777" w:rsidR="0069154D" w:rsidRPr="00563203" w:rsidRDefault="0069154D" w:rsidP="00CE0A9E">
      <w:pPr>
        <w:jc w:val="both"/>
        <w:rPr>
          <w:sz w:val="28"/>
          <w:szCs w:val="28"/>
        </w:rPr>
      </w:pPr>
    </w:p>
    <w:p w14:paraId="5D3E37DD" w14:textId="77777777" w:rsidR="0069154D" w:rsidRPr="00563203" w:rsidRDefault="0069154D" w:rsidP="00CE0A9E">
      <w:pPr>
        <w:jc w:val="both"/>
        <w:rPr>
          <w:sz w:val="28"/>
          <w:szCs w:val="28"/>
        </w:rPr>
      </w:pPr>
    </w:p>
    <w:p w14:paraId="563E977F" w14:textId="77777777" w:rsidR="004B3F78" w:rsidRPr="00563203" w:rsidRDefault="004B3F78" w:rsidP="004B3F78">
      <w:pPr>
        <w:jc w:val="both"/>
        <w:rPr>
          <w:sz w:val="28"/>
          <w:szCs w:val="28"/>
        </w:rPr>
      </w:pPr>
      <w:r w:rsidRPr="00563203">
        <w:rPr>
          <w:sz w:val="28"/>
          <w:szCs w:val="28"/>
        </w:rPr>
        <w:t xml:space="preserve">Председатель Совета народных </w:t>
      </w:r>
    </w:p>
    <w:p w14:paraId="3A46D075" w14:textId="77777777" w:rsidR="004B3F78" w:rsidRPr="00563203" w:rsidRDefault="004B3F78" w:rsidP="004B3F78">
      <w:pPr>
        <w:jc w:val="both"/>
        <w:rPr>
          <w:sz w:val="28"/>
          <w:szCs w:val="28"/>
        </w:rPr>
      </w:pPr>
      <w:r w:rsidRPr="00563203">
        <w:rPr>
          <w:sz w:val="28"/>
          <w:szCs w:val="28"/>
        </w:rPr>
        <w:t xml:space="preserve">депутатов Завитинского </w:t>
      </w:r>
    </w:p>
    <w:p w14:paraId="49B7F2DE" w14:textId="26343DE6" w:rsidR="004B3F78" w:rsidRPr="00563203" w:rsidRDefault="004B3F78" w:rsidP="004B3F78">
      <w:pPr>
        <w:jc w:val="both"/>
        <w:rPr>
          <w:sz w:val="28"/>
          <w:szCs w:val="28"/>
        </w:rPr>
      </w:pPr>
      <w:r w:rsidRPr="00563203">
        <w:rPr>
          <w:sz w:val="28"/>
          <w:szCs w:val="28"/>
        </w:rPr>
        <w:t xml:space="preserve">муниципального округа                                                             </w:t>
      </w:r>
      <w:r w:rsidR="005D07C9" w:rsidRPr="00563203">
        <w:rPr>
          <w:sz w:val="28"/>
          <w:szCs w:val="28"/>
        </w:rPr>
        <w:t xml:space="preserve">          </w:t>
      </w:r>
      <w:r w:rsidRPr="00563203">
        <w:rPr>
          <w:sz w:val="28"/>
          <w:szCs w:val="28"/>
        </w:rPr>
        <w:t>Н.В.Горская</w:t>
      </w:r>
    </w:p>
    <w:p w14:paraId="7C08B8C9" w14:textId="6F70D23E" w:rsidR="0069154D" w:rsidRPr="00563203" w:rsidRDefault="0069154D" w:rsidP="00CE0A9E">
      <w:pPr>
        <w:rPr>
          <w:sz w:val="28"/>
          <w:szCs w:val="28"/>
        </w:rPr>
      </w:pPr>
    </w:p>
    <w:p w14:paraId="75A5E144" w14:textId="77777777" w:rsidR="0069154D" w:rsidRPr="00AB2448" w:rsidRDefault="0069154D">
      <w:pPr>
        <w:rPr>
          <w:sz w:val="26"/>
          <w:szCs w:val="26"/>
        </w:rPr>
      </w:pPr>
    </w:p>
    <w:sectPr w:rsidR="0069154D" w:rsidRPr="00AB2448" w:rsidSect="00C210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A9E"/>
    <w:rsid w:val="00006441"/>
    <w:rsid w:val="000067EA"/>
    <w:rsid w:val="00007A00"/>
    <w:rsid w:val="00064317"/>
    <w:rsid w:val="00083DA8"/>
    <w:rsid w:val="000A6953"/>
    <w:rsid w:val="000B0A20"/>
    <w:rsid w:val="000B4F52"/>
    <w:rsid w:val="000E71FC"/>
    <w:rsid w:val="000E773B"/>
    <w:rsid w:val="00100AC4"/>
    <w:rsid w:val="0015039F"/>
    <w:rsid w:val="00170754"/>
    <w:rsid w:val="001749B5"/>
    <w:rsid w:val="00205826"/>
    <w:rsid w:val="00210C75"/>
    <w:rsid w:val="00215AED"/>
    <w:rsid w:val="0023382E"/>
    <w:rsid w:val="002623A4"/>
    <w:rsid w:val="0027045F"/>
    <w:rsid w:val="002755B8"/>
    <w:rsid w:val="002C05FA"/>
    <w:rsid w:val="002D0C60"/>
    <w:rsid w:val="002E6C88"/>
    <w:rsid w:val="003013DE"/>
    <w:rsid w:val="003545DA"/>
    <w:rsid w:val="00360D00"/>
    <w:rsid w:val="00367167"/>
    <w:rsid w:val="00372CE4"/>
    <w:rsid w:val="00390A3C"/>
    <w:rsid w:val="00397B33"/>
    <w:rsid w:val="003A1228"/>
    <w:rsid w:val="003A44EE"/>
    <w:rsid w:val="003D1354"/>
    <w:rsid w:val="003D652B"/>
    <w:rsid w:val="00404833"/>
    <w:rsid w:val="00412ED0"/>
    <w:rsid w:val="00416B9D"/>
    <w:rsid w:val="004245D9"/>
    <w:rsid w:val="00453ADC"/>
    <w:rsid w:val="00470913"/>
    <w:rsid w:val="00477370"/>
    <w:rsid w:val="00485410"/>
    <w:rsid w:val="004B3F78"/>
    <w:rsid w:val="004B499D"/>
    <w:rsid w:val="004C5BDF"/>
    <w:rsid w:val="004D3F29"/>
    <w:rsid w:val="004E721D"/>
    <w:rsid w:val="0052058B"/>
    <w:rsid w:val="005235D9"/>
    <w:rsid w:val="005278A1"/>
    <w:rsid w:val="00537553"/>
    <w:rsid w:val="005542D5"/>
    <w:rsid w:val="0056044A"/>
    <w:rsid w:val="00563203"/>
    <w:rsid w:val="00564ACF"/>
    <w:rsid w:val="005764DC"/>
    <w:rsid w:val="005946B0"/>
    <w:rsid w:val="005956EC"/>
    <w:rsid w:val="005A5935"/>
    <w:rsid w:val="005D045F"/>
    <w:rsid w:val="005D07C9"/>
    <w:rsid w:val="005E574F"/>
    <w:rsid w:val="005F26FF"/>
    <w:rsid w:val="00626C1E"/>
    <w:rsid w:val="00647A01"/>
    <w:rsid w:val="00661479"/>
    <w:rsid w:val="00670C22"/>
    <w:rsid w:val="0069154D"/>
    <w:rsid w:val="00694115"/>
    <w:rsid w:val="006A6BAC"/>
    <w:rsid w:val="006A7E43"/>
    <w:rsid w:val="006D2D62"/>
    <w:rsid w:val="006F2625"/>
    <w:rsid w:val="00740472"/>
    <w:rsid w:val="00744CF4"/>
    <w:rsid w:val="00745E0F"/>
    <w:rsid w:val="007501B1"/>
    <w:rsid w:val="00785011"/>
    <w:rsid w:val="00785DB4"/>
    <w:rsid w:val="00796251"/>
    <w:rsid w:val="007F1C6B"/>
    <w:rsid w:val="0080347F"/>
    <w:rsid w:val="00823978"/>
    <w:rsid w:val="00841DCC"/>
    <w:rsid w:val="00871587"/>
    <w:rsid w:val="008A043C"/>
    <w:rsid w:val="008A44CD"/>
    <w:rsid w:val="008E3013"/>
    <w:rsid w:val="008E3419"/>
    <w:rsid w:val="008F1DAB"/>
    <w:rsid w:val="009059D6"/>
    <w:rsid w:val="0091227F"/>
    <w:rsid w:val="009136FB"/>
    <w:rsid w:val="00942A40"/>
    <w:rsid w:val="009458CD"/>
    <w:rsid w:val="009631CC"/>
    <w:rsid w:val="0098621F"/>
    <w:rsid w:val="009A0B99"/>
    <w:rsid w:val="009A7E7F"/>
    <w:rsid w:val="009C51C3"/>
    <w:rsid w:val="009D2A80"/>
    <w:rsid w:val="009D56DC"/>
    <w:rsid w:val="009E7BF5"/>
    <w:rsid w:val="009F5A43"/>
    <w:rsid w:val="00A04BE9"/>
    <w:rsid w:val="00A06FB8"/>
    <w:rsid w:val="00A22288"/>
    <w:rsid w:val="00A30D8E"/>
    <w:rsid w:val="00A33F60"/>
    <w:rsid w:val="00A37ADB"/>
    <w:rsid w:val="00A43DF3"/>
    <w:rsid w:val="00A45F32"/>
    <w:rsid w:val="00A81D5D"/>
    <w:rsid w:val="00AA4838"/>
    <w:rsid w:val="00AA55C0"/>
    <w:rsid w:val="00AA7F3A"/>
    <w:rsid w:val="00AB2448"/>
    <w:rsid w:val="00AB5BB6"/>
    <w:rsid w:val="00AD2BC8"/>
    <w:rsid w:val="00B035E5"/>
    <w:rsid w:val="00B23195"/>
    <w:rsid w:val="00B63B46"/>
    <w:rsid w:val="00B71190"/>
    <w:rsid w:val="00B75938"/>
    <w:rsid w:val="00B87914"/>
    <w:rsid w:val="00BD5D67"/>
    <w:rsid w:val="00BE5159"/>
    <w:rsid w:val="00BE6298"/>
    <w:rsid w:val="00BE692E"/>
    <w:rsid w:val="00C04A11"/>
    <w:rsid w:val="00C0575F"/>
    <w:rsid w:val="00C058DF"/>
    <w:rsid w:val="00C1020E"/>
    <w:rsid w:val="00C10288"/>
    <w:rsid w:val="00C10532"/>
    <w:rsid w:val="00C21064"/>
    <w:rsid w:val="00C46E60"/>
    <w:rsid w:val="00C50B31"/>
    <w:rsid w:val="00C97E7D"/>
    <w:rsid w:val="00CA033A"/>
    <w:rsid w:val="00CA3BA4"/>
    <w:rsid w:val="00CB1177"/>
    <w:rsid w:val="00CD7A87"/>
    <w:rsid w:val="00CE0A9E"/>
    <w:rsid w:val="00CF035C"/>
    <w:rsid w:val="00D21284"/>
    <w:rsid w:val="00D2327A"/>
    <w:rsid w:val="00D36709"/>
    <w:rsid w:val="00D368BA"/>
    <w:rsid w:val="00D6080A"/>
    <w:rsid w:val="00D757D9"/>
    <w:rsid w:val="00DB2B57"/>
    <w:rsid w:val="00DD5486"/>
    <w:rsid w:val="00DD7977"/>
    <w:rsid w:val="00DF2957"/>
    <w:rsid w:val="00E015A5"/>
    <w:rsid w:val="00E0280A"/>
    <w:rsid w:val="00E054A3"/>
    <w:rsid w:val="00E1656B"/>
    <w:rsid w:val="00E211F8"/>
    <w:rsid w:val="00E27705"/>
    <w:rsid w:val="00E45422"/>
    <w:rsid w:val="00E46E0D"/>
    <w:rsid w:val="00E87E93"/>
    <w:rsid w:val="00E90947"/>
    <w:rsid w:val="00EA74E4"/>
    <w:rsid w:val="00EB73F0"/>
    <w:rsid w:val="00F04EE3"/>
    <w:rsid w:val="00F16C19"/>
    <w:rsid w:val="00F20847"/>
    <w:rsid w:val="00F56713"/>
    <w:rsid w:val="00F76087"/>
    <w:rsid w:val="00F8083E"/>
    <w:rsid w:val="00F9400B"/>
    <w:rsid w:val="00FB1348"/>
    <w:rsid w:val="00FB680B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E4B7C"/>
  <w15:docId w15:val="{CFCC5569-FDD4-4035-9B18-C971262D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E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B3F7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A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64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74E4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rsid w:val="004B3F78"/>
    <w:rPr>
      <w:rFonts w:ascii="Times New Roman" w:eastAsia="Times New Roman" w:hAnsi="Times New Roman"/>
      <w:b/>
      <w:sz w:val="28"/>
    </w:rPr>
  </w:style>
  <w:style w:type="paragraph" w:styleId="a6">
    <w:name w:val="Title"/>
    <w:basedOn w:val="a"/>
    <w:link w:val="a7"/>
    <w:qFormat/>
    <w:locked/>
    <w:rsid w:val="004B3F78"/>
    <w:pPr>
      <w:jc w:val="center"/>
    </w:pPr>
    <w:rPr>
      <w:b/>
      <w:sz w:val="20"/>
      <w:szCs w:val="20"/>
    </w:rPr>
  </w:style>
  <w:style w:type="character" w:customStyle="1" w:styleId="a7">
    <w:name w:val="Заголовок Знак"/>
    <w:link w:val="a6"/>
    <w:rsid w:val="004B3F78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2023-02-21T04:24:00Z</cp:lastPrinted>
  <dcterms:created xsi:type="dcterms:W3CDTF">2013-07-25T00:37:00Z</dcterms:created>
  <dcterms:modified xsi:type="dcterms:W3CDTF">2023-02-21T04:25:00Z</dcterms:modified>
</cp:coreProperties>
</file>